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7D71" w:rsidRDefault="00E17D71">
      <w:pPr>
        <w:widowControl w:val="0"/>
        <w:pBdr>
          <w:top w:val="nil"/>
          <w:left w:val="nil"/>
          <w:bottom w:val="nil"/>
          <w:right w:val="nil"/>
          <w:between w:val="nil"/>
        </w:pBdr>
        <w:spacing w:after="0" w:line="276" w:lineRule="auto"/>
        <w:rPr>
          <w:rFonts w:ascii="Arial" w:eastAsia="Arial" w:hAnsi="Arial" w:cs="Arial"/>
          <w:color w:val="000000"/>
        </w:rPr>
      </w:pPr>
      <w:bookmarkStart w:id="0" w:name="_GoBack"/>
      <w:bookmarkEnd w:id="0"/>
    </w:p>
    <w:tbl>
      <w:tblPr>
        <w:tblStyle w:val="a"/>
        <w:tblW w:w="139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9"/>
        <w:gridCol w:w="4649"/>
        <w:gridCol w:w="4650"/>
      </w:tblGrid>
      <w:tr w:rsidR="00E17D71">
        <w:tc>
          <w:tcPr>
            <w:tcW w:w="4649" w:type="dxa"/>
            <w:shd w:val="clear" w:color="auto" w:fill="6AA84F"/>
          </w:tcPr>
          <w:p w:rsidR="00E17D71" w:rsidRDefault="00746738">
            <w:pPr>
              <w:jc w:val="center"/>
              <w:rPr>
                <w:b/>
                <w:color w:val="FFFFFF"/>
              </w:rPr>
            </w:pPr>
            <w:r>
              <w:rPr>
                <w:b/>
                <w:color w:val="FFFFFF"/>
                <w:sz w:val="24"/>
                <w:szCs w:val="24"/>
              </w:rPr>
              <w:t>Language, Literacy and Communication</w:t>
            </w:r>
          </w:p>
        </w:tc>
        <w:tc>
          <w:tcPr>
            <w:tcW w:w="4649" w:type="dxa"/>
            <w:vMerge w:val="restart"/>
          </w:tcPr>
          <w:p w:rsidR="00E17D71" w:rsidRDefault="00E17D71"/>
          <w:p w:rsidR="00E17D71" w:rsidRDefault="00746738">
            <w:pPr>
              <w:jc w:val="center"/>
              <w:rPr>
                <w:b/>
                <w:sz w:val="28"/>
                <w:szCs w:val="28"/>
                <w:u w:val="single"/>
              </w:rPr>
            </w:pPr>
            <w:r>
              <w:rPr>
                <w:b/>
                <w:sz w:val="28"/>
                <w:szCs w:val="28"/>
                <w:u w:val="single"/>
              </w:rPr>
              <w:t>Year 5 Summer Term 1</w:t>
            </w:r>
          </w:p>
          <w:p w:rsidR="00E17D71" w:rsidRDefault="00746738">
            <w:pPr>
              <w:jc w:val="center"/>
              <w:rPr>
                <w:b/>
                <w:sz w:val="28"/>
                <w:szCs w:val="28"/>
                <w:u w:val="single"/>
              </w:rPr>
            </w:pPr>
            <w:r>
              <w:rPr>
                <w:b/>
                <w:sz w:val="28"/>
                <w:szCs w:val="28"/>
                <w:u w:val="single"/>
              </w:rPr>
              <w:t>Homework</w:t>
            </w:r>
          </w:p>
          <w:p w:rsidR="00E17D71" w:rsidRDefault="00E17D71">
            <w:pPr>
              <w:jc w:val="center"/>
              <w:rPr>
                <w:sz w:val="24"/>
                <w:szCs w:val="24"/>
              </w:rPr>
            </w:pPr>
          </w:p>
          <w:p w:rsidR="00E17D71" w:rsidRDefault="00746738">
            <w:pPr>
              <w:jc w:val="center"/>
              <w:rPr>
                <w:sz w:val="28"/>
                <w:szCs w:val="28"/>
              </w:rPr>
            </w:pPr>
            <w:r>
              <w:rPr>
                <w:sz w:val="28"/>
                <w:szCs w:val="28"/>
              </w:rPr>
              <w:t xml:space="preserve">This half term we will be studying: </w:t>
            </w:r>
          </w:p>
          <w:p w:rsidR="00E17D71" w:rsidRDefault="00746738">
            <w:pPr>
              <w:jc w:val="center"/>
              <w:rPr>
                <w:b/>
                <w:color w:val="0000FF"/>
                <w:sz w:val="28"/>
                <w:szCs w:val="28"/>
              </w:rPr>
            </w:pPr>
            <w:r>
              <w:rPr>
                <w:b/>
                <w:color w:val="0000FF"/>
                <w:sz w:val="28"/>
                <w:szCs w:val="28"/>
              </w:rPr>
              <w:t>Rivers, Recycling and Plastic in the Ocean.</w:t>
            </w:r>
          </w:p>
          <w:p w:rsidR="00E17D71" w:rsidRDefault="00746738">
            <w:pPr>
              <w:jc w:val="center"/>
              <w:rPr>
                <w:sz w:val="28"/>
                <w:szCs w:val="28"/>
              </w:rPr>
            </w:pPr>
            <w:r>
              <w:rPr>
                <w:sz w:val="28"/>
                <w:szCs w:val="28"/>
              </w:rPr>
              <w:t xml:space="preserve">We have linked the homework to these areas.  </w:t>
            </w:r>
          </w:p>
          <w:p w:rsidR="00E17D71" w:rsidRDefault="00746738">
            <w:pPr>
              <w:jc w:val="center"/>
              <w:rPr>
                <w:sz w:val="28"/>
                <w:szCs w:val="28"/>
              </w:rPr>
            </w:pPr>
            <w:r>
              <w:rPr>
                <w:sz w:val="28"/>
                <w:szCs w:val="28"/>
              </w:rPr>
              <w:t xml:space="preserve">We would love to see your hard work when it is complete. Please choose at </w:t>
            </w:r>
            <w:r>
              <w:rPr>
                <w:b/>
                <w:color w:val="FF0000"/>
                <w:sz w:val="28"/>
                <w:szCs w:val="28"/>
                <w:u w:val="single"/>
              </w:rPr>
              <w:t>least 3</w:t>
            </w:r>
            <w:r>
              <w:rPr>
                <w:color w:val="FF0000"/>
                <w:sz w:val="28"/>
                <w:szCs w:val="28"/>
              </w:rPr>
              <w:t xml:space="preserve"> </w:t>
            </w:r>
            <w:r>
              <w:rPr>
                <w:sz w:val="28"/>
                <w:szCs w:val="28"/>
              </w:rPr>
              <w:t>of the activities to complete during the half term. You can present your work however you would like to. You could use the computer, you could take a photograph and tweet you</w:t>
            </w:r>
            <w:r>
              <w:rPr>
                <w:sz w:val="28"/>
                <w:szCs w:val="28"/>
              </w:rPr>
              <w:t xml:space="preserve">r work, you could draw and label a picture etc. It’s up to you! </w:t>
            </w:r>
          </w:p>
          <w:p w:rsidR="00E17D71" w:rsidRDefault="00746738">
            <w:pPr>
              <w:jc w:val="center"/>
              <w:rPr>
                <w:sz w:val="28"/>
                <w:szCs w:val="28"/>
              </w:rPr>
            </w:pPr>
            <w:r>
              <w:rPr>
                <w:sz w:val="28"/>
                <w:szCs w:val="28"/>
              </w:rPr>
              <w:t>The Homework needs to be in by</w:t>
            </w:r>
          </w:p>
          <w:p w:rsidR="00E17D71" w:rsidRDefault="00746738">
            <w:pPr>
              <w:jc w:val="center"/>
              <w:rPr>
                <w:b/>
                <w:color w:val="FF0000"/>
                <w:sz w:val="28"/>
                <w:szCs w:val="28"/>
              </w:rPr>
            </w:pPr>
            <w:r>
              <w:rPr>
                <w:b/>
                <w:color w:val="FF0000"/>
                <w:sz w:val="28"/>
                <w:szCs w:val="28"/>
              </w:rPr>
              <w:t>Monday 22</w:t>
            </w:r>
            <w:proofErr w:type="gramStart"/>
            <w:r>
              <w:rPr>
                <w:b/>
                <w:color w:val="FF0000"/>
                <w:sz w:val="28"/>
                <w:szCs w:val="28"/>
              </w:rPr>
              <w:t>nd  May</w:t>
            </w:r>
            <w:proofErr w:type="gramEnd"/>
            <w:r>
              <w:rPr>
                <w:b/>
                <w:color w:val="FF0000"/>
                <w:sz w:val="28"/>
                <w:szCs w:val="28"/>
              </w:rPr>
              <w:t>.</w:t>
            </w:r>
          </w:p>
          <w:p w:rsidR="00E17D71" w:rsidRDefault="00746738">
            <w:pPr>
              <w:jc w:val="center"/>
              <w:rPr>
                <w:sz w:val="28"/>
                <w:szCs w:val="28"/>
              </w:rPr>
            </w:pPr>
            <w:r>
              <w:rPr>
                <w:sz w:val="28"/>
                <w:szCs w:val="28"/>
              </w:rPr>
              <w:t>However, you can hand the homework in at any time during the half term.</w:t>
            </w:r>
          </w:p>
          <w:p w:rsidR="00E17D71" w:rsidRDefault="00746738">
            <w:pPr>
              <w:jc w:val="center"/>
              <w:rPr>
                <w:sz w:val="28"/>
                <w:szCs w:val="28"/>
              </w:rPr>
            </w:pPr>
            <w:r>
              <w:rPr>
                <w:sz w:val="28"/>
                <w:szCs w:val="28"/>
              </w:rPr>
              <w:t>Enjoy!</w:t>
            </w:r>
          </w:p>
          <w:p w:rsidR="00E17D71" w:rsidRDefault="00E17D71">
            <w:pPr>
              <w:jc w:val="center"/>
              <w:rPr>
                <w:sz w:val="24"/>
                <w:szCs w:val="24"/>
              </w:rPr>
            </w:pPr>
          </w:p>
          <w:p w:rsidR="00E17D71" w:rsidRDefault="00E17D71"/>
          <w:p w:rsidR="00E17D71" w:rsidRDefault="00E17D71"/>
          <w:p w:rsidR="00E17D71" w:rsidRDefault="00E17D71"/>
        </w:tc>
        <w:tc>
          <w:tcPr>
            <w:tcW w:w="4650" w:type="dxa"/>
            <w:shd w:val="clear" w:color="auto" w:fill="1155CC"/>
          </w:tcPr>
          <w:p w:rsidR="00E17D71" w:rsidRDefault="00746738">
            <w:pPr>
              <w:jc w:val="center"/>
              <w:rPr>
                <w:b/>
                <w:color w:val="FFFFFF"/>
              </w:rPr>
            </w:pPr>
            <w:r>
              <w:rPr>
                <w:b/>
                <w:color w:val="FFFFFF"/>
                <w:sz w:val="24"/>
                <w:szCs w:val="24"/>
              </w:rPr>
              <w:t>Maths and Numeracy</w:t>
            </w:r>
          </w:p>
        </w:tc>
      </w:tr>
      <w:tr w:rsidR="00E17D71">
        <w:tc>
          <w:tcPr>
            <w:tcW w:w="4649" w:type="dxa"/>
          </w:tcPr>
          <w:p w:rsidR="00E17D71" w:rsidRDefault="00746738">
            <w:pPr>
              <w:numPr>
                <w:ilvl w:val="0"/>
                <w:numId w:val="6"/>
              </w:numPr>
              <w:pBdr>
                <w:top w:val="nil"/>
                <w:left w:val="nil"/>
                <w:bottom w:val="nil"/>
                <w:right w:val="nil"/>
                <w:between w:val="nil"/>
              </w:pBdr>
              <w:spacing w:line="259" w:lineRule="auto"/>
              <w:rPr>
                <w:color w:val="000000"/>
                <w:sz w:val="20"/>
                <w:szCs w:val="20"/>
              </w:rPr>
            </w:pPr>
            <w:r>
              <w:rPr>
                <w:color w:val="000000"/>
                <w:sz w:val="20"/>
                <w:szCs w:val="20"/>
              </w:rPr>
              <w:t>Create a quiz on rivers, maybe even test a family member or friend!</w:t>
            </w:r>
          </w:p>
          <w:p w:rsidR="00E17D71" w:rsidRDefault="00E17D71">
            <w:pPr>
              <w:pBdr>
                <w:top w:val="nil"/>
                <w:left w:val="nil"/>
                <w:bottom w:val="nil"/>
                <w:right w:val="nil"/>
                <w:between w:val="nil"/>
              </w:pBdr>
              <w:spacing w:line="259" w:lineRule="auto"/>
              <w:ind w:left="720"/>
              <w:rPr>
                <w:color w:val="000000"/>
                <w:sz w:val="20"/>
                <w:szCs w:val="20"/>
              </w:rPr>
            </w:pPr>
          </w:p>
          <w:p w:rsidR="00E17D71" w:rsidRDefault="00746738">
            <w:pPr>
              <w:numPr>
                <w:ilvl w:val="0"/>
                <w:numId w:val="6"/>
              </w:numPr>
              <w:pBdr>
                <w:top w:val="nil"/>
                <w:left w:val="nil"/>
                <w:bottom w:val="nil"/>
                <w:right w:val="nil"/>
                <w:between w:val="nil"/>
              </w:pBdr>
              <w:spacing w:after="160" w:line="259" w:lineRule="auto"/>
              <w:rPr>
                <w:color w:val="000000"/>
                <w:sz w:val="20"/>
                <w:szCs w:val="20"/>
              </w:rPr>
            </w:pPr>
            <w:r>
              <w:rPr>
                <w:color w:val="000000"/>
                <w:sz w:val="20"/>
                <w:szCs w:val="20"/>
              </w:rPr>
              <w:t>Use all of the skills you have learnt in English to write a descriptive passage about a time you visited a river (this can be made up or real).  Remember to use the different sentence structures and poetic features we have worked on. Remember 5W’s and sens</w:t>
            </w:r>
            <w:r>
              <w:rPr>
                <w:color w:val="000000"/>
                <w:sz w:val="20"/>
                <w:szCs w:val="20"/>
              </w:rPr>
              <w:t>es!</w:t>
            </w:r>
          </w:p>
          <w:p w:rsidR="00E17D71" w:rsidRDefault="00E17D71">
            <w:pPr>
              <w:rPr>
                <w:sz w:val="20"/>
                <w:szCs w:val="20"/>
              </w:rPr>
            </w:pPr>
          </w:p>
          <w:p w:rsidR="00E17D71" w:rsidRDefault="00746738">
            <w:pPr>
              <w:numPr>
                <w:ilvl w:val="0"/>
                <w:numId w:val="3"/>
              </w:numPr>
              <w:pBdr>
                <w:top w:val="nil"/>
                <w:left w:val="nil"/>
                <w:bottom w:val="nil"/>
                <w:right w:val="nil"/>
                <w:between w:val="nil"/>
              </w:pBdr>
              <w:spacing w:after="160" w:line="259" w:lineRule="auto"/>
            </w:pPr>
            <w:r>
              <w:rPr>
                <w:color w:val="000000"/>
                <w:sz w:val="20"/>
                <w:szCs w:val="20"/>
              </w:rPr>
              <w:t>Write a poem about a river or river creature.</w:t>
            </w:r>
          </w:p>
        </w:tc>
        <w:tc>
          <w:tcPr>
            <w:tcW w:w="4649" w:type="dxa"/>
            <w:vMerge/>
          </w:tcPr>
          <w:p w:rsidR="00E17D71" w:rsidRDefault="00E17D71">
            <w:pPr>
              <w:widowControl w:val="0"/>
              <w:pBdr>
                <w:top w:val="nil"/>
                <w:left w:val="nil"/>
                <w:bottom w:val="nil"/>
                <w:right w:val="nil"/>
                <w:between w:val="nil"/>
              </w:pBdr>
              <w:spacing w:line="276" w:lineRule="auto"/>
              <w:rPr>
                <w:color w:val="000000"/>
              </w:rPr>
            </w:pPr>
          </w:p>
        </w:tc>
        <w:tc>
          <w:tcPr>
            <w:tcW w:w="4650" w:type="dxa"/>
          </w:tcPr>
          <w:p w:rsidR="00E17D71" w:rsidRDefault="00746738">
            <w:pPr>
              <w:numPr>
                <w:ilvl w:val="0"/>
                <w:numId w:val="4"/>
              </w:numPr>
              <w:pBdr>
                <w:top w:val="nil"/>
                <w:left w:val="nil"/>
                <w:bottom w:val="nil"/>
                <w:right w:val="nil"/>
                <w:between w:val="nil"/>
              </w:pBdr>
              <w:spacing w:line="259" w:lineRule="auto"/>
              <w:rPr>
                <w:color w:val="000000"/>
                <w:sz w:val="20"/>
                <w:szCs w:val="20"/>
              </w:rPr>
            </w:pPr>
            <w:r>
              <w:rPr>
                <w:color w:val="000000"/>
                <w:sz w:val="20"/>
                <w:szCs w:val="20"/>
              </w:rPr>
              <w:t>Create a bar graph to show the lengths of the 10 longest rivers in the UK.</w:t>
            </w:r>
          </w:p>
          <w:p w:rsidR="00E17D71" w:rsidRDefault="00E17D71">
            <w:pPr>
              <w:pBdr>
                <w:top w:val="nil"/>
                <w:left w:val="nil"/>
                <w:bottom w:val="nil"/>
                <w:right w:val="nil"/>
                <w:between w:val="nil"/>
              </w:pBdr>
              <w:spacing w:line="259" w:lineRule="auto"/>
              <w:ind w:left="720"/>
              <w:rPr>
                <w:color w:val="000000"/>
                <w:sz w:val="20"/>
                <w:szCs w:val="20"/>
              </w:rPr>
            </w:pPr>
          </w:p>
          <w:p w:rsidR="00E17D71" w:rsidRDefault="00746738">
            <w:pPr>
              <w:numPr>
                <w:ilvl w:val="0"/>
                <w:numId w:val="4"/>
              </w:numPr>
              <w:pBdr>
                <w:top w:val="nil"/>
                <w:left w:val="nil"/>
                <w:bottom w:val="nil"/>
                <w:right w:val="nil"/>
                <w:between w:val="nil"/>
              </w:pBdr>
              <w:spacing w:line="259" w:lineRule="auto"/>
            </w:pPr>
            <w:r>
              <w:rPr>
                <w:color w:val="000000"/>
                <w:sz w:val="20"/>
                <w:szCs w:val="20"/>
              </w:rPr>
              <w:t>Find out which different items from around your home can be recycled.  Create a flow diagram to show the recycling process of one particular item being recycled from leaving your home to becoming the new item.</w:t>
            </w:r>
          </w:p>
          <w:p w:rsidR="00E17D71" w:rsidRDefault="00E17D71">
            <w:pPr>
              <w:pBdr>
                <w:top w:val="nil"/>
                <w:left w:val="nil"/>
                <w:bottom w:val="nil"/>
                <w:right w:val="nil"/>
                <w:between w:val="nil"/>
              </w:pBdr>
              <w:spacing w:line="259" w:lineRule="auto"/>
              <w:ind w:left="720"/>
              <w:rPr>
                <w:color w:val="000000"/>
                <w:sz w:val="20"/>
                <w:szCs w:val="20"/>
              </w:rPr>
            </w:pPr>
          </w:p>
          <w:p w:rsidR="00E17D71" w:rsidRDefault="00746738">
            <w:pPr>
              <w:numPr>
                <w:ilvl w:val="0"/>
                <w:numId w:val="4"/>
              </w:numPr>
              <w:pBdr>
                <w:top w:val="nil"/>
                <w:left w:val="nil"/>
                <w:bottom w:val="nil"/>
                <w:right w:val="nil"/>
                <w:between w:val="nil"/>
              </w:pBdr>
              <w:spacing w:after="160" w:line="259" w:lineRule="auto"/>
            </w:pPr>
            <w:r>
              <w:rPr>
                <w:color w:val="000000"/>
                <w:sz w:val="20"/>
                <w:szCs w:val="20"/>
              </w:rPr>
              <w:t xml:space="preserve">Access </w:t>
            </w:r>
            <w:proofErr w:type="spellStart"/>
            <w:r>
              <w:rPr>
                <w:color w:val="000000"/>
                <w:sz w:val="20"/>
                <w:szCs w:val="20"/>
              </w:rPr>
              <w:t>TTRockstars</w:t>
            </w:r>
            <w:proofErr w:type="spellEnd"/>
            <w:r>
              <w:rPr>
                <w:color w:val="000000"/>
                <w:sz w:val="20"/>
                <w:szCs w:val="20"/>
              </w:rPr>
              <w:t xml:space="preserve"> or any Times Table game to</w:t>
            </w:r>
            <w:r>
              <w:rPr>
                <w:color w:val="000000"/>
                <w:sz w:val="20"/>
                <w:szCs w:val="20"/>
              </w:rPr>
              <w:t xml:space="preserve"> continue practising your tables!</w:t>
            </w:r>
          </w:p>
        </w:tc>
      </w:tr>
      <w:tr w:rsidR="00E17D71">
        <w:tc>
          <w:tcPr>
            <w:tcW w:w="4649" w:type="dxa"/>
            <w:shd w:val="clear" w:color="auto" w:fill="B6D7A8"/>
          </w:tcPr>
          <w:p w:rsidR="00E17D71" w:rsidRDefault="00746738">
            <w:pPr>
              <w:jc w:val="center"/>
              <w:rPr>
                <w:b/>
                <w:color w:val="FFFFFF"/>
              </w:rPr>
            </w:pPr>
            <w:r>
              <w:rPr>
                <w:b/>
                <w:color w:val="FFFFFF"/>
                <w:sz w:val="24"/>
                <w:szCs w:val="24"/>
              </w:rPr>
              <w:t>Science and Technology</w:t>
            </w:r>
          </w:p>
        </w:tc>
        <w:tc>
          <w:tcPr>
            <w:tcW w:w="4649" w:type="dxa"/>
            <w:vMerge/>
          </w:tcPr>
          <w:p w:rsidR="00E17D71" w:rsidRDefault="00E17D71">
            <w:pPr>
              <w:widowControl w:val="0"/>
              <w:pBdr>
                <w:top w:val="nil"/>
                <w:left w:val="nil"/>
                <w:bottom w:val="nil"/>
                <w:right w:val="nil"/>
                <w:between w:val="nil"/>
              </w:pBdr>
              <w:spacing w:line="276" w:lineRule="auto"/>
              <w:rPr>
                <w:b/>
              </w:rPr>
            </w:pPr>
          </w:p>
        </w:tc>
        <w:tc>
          <w:tcPr>
            <w:tcW w:w="4650" w:type="dxa"/>
            <w:shd w:val="clear" w:color="auto" w:fill="FF00FF"/>
          </w:tcPr>
          <w:p w:rsidR="00E17D71" w:rsidRDefault="00746738">
            <w:pPr>
              <w:jc w:val="center"/>
              <w:rPr>
                <w:b/>
                <w:color w:val="FFFFFF"/>
              </w:rPr>
            </w:pPr>
            <w:r>
              <w:rPr>
                <w:b/>
                <w:color w:val="FFFFFF"/>
                <w:sz w:val="24"/>
                <w:szCs w:val="24"/>
              </w:rPr>
              <w:t>Humanities</w:t>
            </w:r>
          </w:p>
        </w:tc>
      </w:tr>
      <w:tr w:rsidR="00E17D71">
        <w:tc>
          <w:tcPr>
            <w:tcW w:w="4649" w:type="dxa"/>
          </w:tcPr>
          <w:p w:rsidR="00E17D71" w:rsidRDefault="00746738">
            <w:pPr>
              <w:numPr>
                <w:ilvl w:val="0"/>
                <w:numId w:val="2"/>
              </w:numPr>
              <w:pBdr>
                <w:top w:val="nil"/>
                <w:left w:val="nil"/>
                <w:bottom w:val="nil"/>
                <w:right w:val="nil"/>
                <w:between w:val="nil"/>
              </w:pBdr>
              <w:spacing w:line="259" w:lineRule="auto"/>
            </w:pPr>
            <w:r>
              <w:rPr>
                <w:color w:val="000000"/>
                <w:sz w:val="20"/>
                <w:szCs w:val="20"/>
              </w:rPr>
              <w:t>A river’s depth relies on rainfall. Make a rain gauge and keep a record of how much rain falls over 3 weeks. Produce a graph or table to show your results.</w:t>
            </w:r>
          </w:p>
          <w:p w:rsidR="00E17D71" w:rsidRDefault="00E17D71">
            <w:pPr>
              <w:pBdr>
                <w:top w:val="nil"/>
                <w:left w:val="nil"/>
                <w:bottom w:val="nil"/>
                <w:right w:val="nil"/>
                <w:between w:val="nil"/>
              </w:pBdr>
              <w:spacing w:line="259" w:lineRule="auto"/>
              <w:ind w:left="720"/>
              <w:rPr>
                <w:color w:val="000000"/>
              </w:rPr>
            </w:pPr>
          </w:p>
          <w:p w:rsidR="00E17D71" w:rsidRDefault="00746738">
            <w:pPr>
              <w:numPr>
                <w:ilvl w:val="0"/>
                <w:numId w:val="2"/>
              </w:numPr>
              <w:pBdr>
                <w:top w:val="nil"/>
                <w:left w:val="nil"/>
                <w:bottom w:val="nil"/>
                <w:right w:val="nil"/>
                <w:between w:val="nil"/>
              </w:pBdr>
              <w:spacing w:after="160" w:line="259" w:lineRule="auto"/>
              <w:rPr>
                <w:color w:val="000000"/>
                <w:sz w:val="20"/>
                <w:szCs w:val="20"/>
              </w:rPr>
            </w:pPr>
            <w:r>
              <w:rPr>
                <w:color w:val="000000"/>
                <w:sz w:val="20"/>
                <w:szCs w:val="20"/>
              </w:rPr>
              <w:t>Make a model of a boat. This might be a sailing dinghy, barge, canoe, tanker or any other boat you might find on a river. Can you make the model float and move on the water?</w:t>
            </w:r>
          </w:p>
        </w:tc>
        <w:tc>
          <w:tcPr>
            <w:tcW w:w="4649" w:type="dxa"/>
            <w:vMerge/>
          </w:tcPr>
          <w:p w:rsidR="00E17D71" w:rsidRDefault="00E17D71">
            <w:pPr>
              <w:widowControl w:val="0"/>
              <w:pBdr>
                <w:top w:val="nil"/>
                <w:left w:val="nil"/>
                <w:bottom w:val="nil"/>
                <w:right w:val="nil"/>
                <w:between w:val="nil"/>
              </w:pBdr>
              <w:spacing w:line="276" w:lineRule="auto"/>
              <w:rPr>
                <w:color w:val="000000"/>
                <w:sz w:val="20"/>
                <w:szCs w:val="20"/>
              </w:rPr>
            </w:pPr>
          </w:p>
        </w:tc>
        <w:tc>
          <w:tcPr>
            <w:tcW w:w="4650" w:type="dxa"/>
          </w:tcPr>
          <w:p w:rsidR="00E17D71" w:rsidRDefault="00746738">
            <w:pPr>
              <w:numPr>
                <w:ilvl w:val="0"/>
                <w:numId w:val="1"/>
              </w:numPr>
              <w:pBdr>
                <w:top w:val="nil"/>
                <w:left w:val="nil"/>
                <w:bottom w:val="nil"/>
                <w:right w:val="nil"/>
                <w:between w:val="nil"/>
              </w:pBdr>
              <w:spacing w:line="259" w:lineRule="auto"/>
              <w:rPr>
                <w:color w:val="000000"/>
                <w:sz w:val="20"/>
                <w:szCs w:val="20"/>
              </w:rPr>
            </w:pPr>
            <w:r>
              <w:rPr>
                <w:color w:val="000000"/>
                <w:sz w:val="20"/>
                <w:szCs w:val="20"/>
              </w:rPr>
              <w:t>Use a world atlas/Internet to find the 10 longest rivers in the world.  Record th</w:t>
            </w:r>
            <w:r>
              <w:rPr>
                <w:color w:val="000000"/>
                <w:sz w:val="20"/>
                <w:szCs w:val="20"/>
              </w:rPr>
              <w:t xml:space="preserve">e rivers on a blank map.  Now find out any </w:t>
            </w:r>
          </w:p>
          <w:p w:rsidR="00E17D71" w:rsidRDefault="00746738">
            <w:pPr>
              <w:pBdr>
                <w:top w:val="nil"/>
                <w:left w:val="nil"/>
                <w:bottom w:val="nil"/>
                <w:right w:val="nil"/>
                <w:between w:val="nil"/>
              </w:pBdr>
              <w:spacing w:line="259" w:lineRule="auto"/>
              <w:ind w:left="720"/>
              <w:rPr>
                <w:color w:val="000000"/>
                <w:sz w:val="20"/>
                <w:szCs w:val="20"/>
              </w:rPr>
            </w:pPr>
            <w:r>
              <w:rPr>
                <w:color w:val="000000"/>
                <w:sz w:val="20"/>
                <w:szCs w:val="20"/>
              </w:rPr>
              <w:t>interesting information on these rivers!</w:t>
            </w:r>
          </w:p>
          <w:p w:rsidR="00E17D71" w:rsidRDefault="00E17D71">
            <w:pPr>
              <w:pBdr>
                <w:top w:val="nil"/>
                <w:left w:val="nil"/>
                <w:bottom w:val="nil"/>
                <w:right w:val="nil"/>
                <w:between w:val="nil"/>
              </w:pBdr>
              <w:spacing w:line="259" w:lineRule="auto"/>
              <w:ind w:left="720"/>
              <w:rPr>
                <w:color w:val="000000"/>
                <w:sz w:val="20"/>
                <w:szCs w:val="20"/>
              </w:rPr>
            </w:pPr>
          </w:p>
          <w:p w:rsidR="00E17D71" w:rsidRDefault="00746738">
            <w:pPr>
              <w:numPr>
                <w:ilvl w:val="0"/>
                <w:numId w:val="1"/>
              </w:numPr>
              <w:pBdr>
                <w:top w:val="nil"/>
                <w:left w:val="nil"/>
                <w:bottom w:val="nil"/>
                <w:right w:val="nil"/>
                <w:between w:val="nil"/>
              </w:pBdr>
              <w:spacing w:line="259" w:lineRule="auto"/>
              <w:rPr>
                <w:color w:val="000000"/>
                <w:sz w:val="20"/>
                <w:szCs w:val="20"/>
              </w:rPr>
            </w:pPr>
            <w:r>
              <w:rPr>
                <w:color w:val="000000"/>
                <w:sz w:val="20"/>
                <w:szCs w:val="20"/>
              </w:rPr>
              <w:t>Produce a fact file (this could be a PowerPoint) on 3 world rivers. Include as</w:t>
            </w:r>
          </w:p>
          <w:p w:rsidR="00E17D71" w:rsidRDefault="00746738">
            <w:pPr>
              <w:pBdr>
                <w:top w:val="nil"/>
                <w:left w:val="nil"/>
                <w:bottom w:val="nil"/>
                <w:right w:val="nil"/>
                <w:between w:val="nil"/>
              </w:pBdr>
              <w:spacing w:after="160" w:line="259" w:lineRule="auto"/>
              <w:ind w:left="720"/>
              <w:rPr>
                <w:color w:val="000000"/>
                <w:sz w:val="20"/>
                <w:szCs w:val="20"/>
              </w:rPr>
            </w:pPr>
            <w:r>
              <w:rPr>
                <w:sz w:val="20"/>
                <w:szCs w:val="20"/>
              </w:rPr>
              <w:t>as many</w:t>
            </w:r>
            <w:r>
              <w:rPr>
                <w:color w:val="000000"/>
                <w:sz w:val="20"/>
                <w:szCs w:val="20"/>
              </w:rPr>
              <w:t xml:space="preserve"> interesting facts as you can.</w:t>
            </w:r>
          </w:p>
        </w:tc>
      </w:tr>
      <w:tr w:rsidR="00E17D71">
        <w:tc>
          <w:tcPr>
            <w:tcW w:w="4649" w:type="dxa"/>
            <w:shd w:val="clear" w:color="auto" w:fill="8E7CC3"/>
          </w:tcPr>
          <w:p w:rsidR="00E17D71" w:rsidRDefault="00746738">
            <w:pPr>
              <w:jc w:val="center"/>
              <w:rPr>
                <w:b/>
                <w:color w:val="FFFFFF"/>
              </w:rPr>
            </w:pPr>
            <w:r>
              <w:rPr>
                <w:b/>
                <w:color w:val="FFFFFF"/>
                <w:sz w:val="24"/>
                <w:szCs w:val="24"/>
              </w:rPr>
              <w:t>Health and Wellbeing</w:t>
            </w:r>
          </w:p>
        </w:tc>
        <w:tc>
          <w:tcPr>
            <w:tcW w:w="4649" w:type="dxa"/>
            <w:vMerge/>
          </w:tcPr>
          <w:p w:rsidR="00E17D71" w:rsidRDefault="00E17D71">
            <w:pPr>
              <w:widowControl w:val="0"/>
              <w:pBdr>
                <w:top w:val="nil"/>
                <w:left w:val="nil"/>
                <w:bottom w:val="nil"/>
                <w:right w:val="nil"/>
                <w:between w:val="nil"/>
              </w:pBdr>
              <w:spacing w:line="276" w:lineRule="auto"/>
              <w:rPr>
                <w:b/>
              </w:rPr>
            </w:pPr>
          </w:p>
        </w:tc>
        <w:tc>
          <w:tcPr>
            <w:tcW w:w="4650" w:type="dxa"/>
            <w:shd w:val="clear" w:color="auto" w:fill="FF0000"/>
          </w:tcPr>
          <w:p w:rsidR="00E17D71" w:rsidRDefault="00746738">
            <w:pPr>
              <w:jc w:val="center"/>
              <w:rPr>
                <w:b/>
                <w:color w:val="FFFFFF"/>
              </w:rPr>
            </w:pPr>
            <w:r>
              <w:rPr>
                <w:b/>
                <w:color w:val="FFFFFF"/>
                <w:sz w:val="24"/>
                <w:szCs w:val="24"/>
              </w:rPr>
              <w:t>Expressive Arts</w:t>
            </w:r>
          </w:p>
        </w:tc>
      </w:tr>
      <w:tr w:rsidR="00E17D71">
        <w:tc>
          <w:tcPr>
            <w:tcW w:w="4649" w:type="dxa"/>
          </w:tcPr>
          <w:p w:rsidR="00E17D71" w:rsidRDefault="00746738">
            <w:pPr>
              <w:numPr>
                <w:ilvl w:val="0"/>
                <w:numId w:val="5"/>
              </w:numPr>
              <w:pBdr>
                <w:top w:val="nil"/>
                <w:left w:val="nil"/>
                <w:bottom w:val="nil"/>
                <w:right w:val="nil"/>
                <w:between w:val="nil"/>
              </w:pBdr>
              <w:spacing w:line="259" w:lineRule="auto"/>
            </w:pPr>
            <w:r>
              <w:rPr>
                <w:color w:val="000000"/>
                <w:sz w:val="20"/>
                <w:szCs w:val="20"/>
              </w:rPr>
              <w:t>Have a look around your house to find items which can be recycled.  Create a poster to encourage your family to recycle these items.</w:t>
            </w:r>
          </w:p>
          <w:p w:rsidR="00E17D71" w:rsidRDefault="00E17D71">
            <w:pPr>
              <w:pBdr>
                <w:top w:val="nil"/>
                <w:left w:val="nil"/>
                <w:bottom w:val="nil"/>
                <w:right w:val="nil"/>
                <w:between w:val="nil"/>
              </w:pBdr>
              <w:spacing w:line="259" w:lineRule="auto"/>
              <w:ind w:left="720"/>
              <w:rPr>
                <w:color w:val="000000"/>
              </w:rPr>
            </w:pPr>
          </w:p>
          <w:p w:rsidR="00E17D71" w:rsidRDefault="00746738">
            <w:pPr>
              <w:numPr>
                <w:ilvl w:val="0"/>
                <w:numId w:val="5"/>
              </w:numPr>
              <w:pBdr>
                <w:top w:val="nil"/>
                <w:left w:val="nil"/>
                <w:bottom w:val="nil"/>
                <w:right w:val="nil"/>
                <w:between w:val="nil"/>
              </w:pBdr>
              <w:spacing w:after="160" w:line="259" w:lineRule="auto"/>
            </w:pPr>
            <w:r>
              <w:rPr>
                <w:color w:val="000000"/>
                <w:sz w:val="20"/>
                <w:szCs w:val="20"/>
              </w:rPr>
              <w:t>Create a ‘Sports Day’ activity that the Infants could use as one of their events. Think about how the activity is played and what points you would give each child. It could be a scoring activity, running, throwing etc.</w:t>
            </w:r>
          </w:p>
        </w:tc>
        <w:tc>
          <w:tcPr>
            <w:tcW w:w="4649" w:type="dxa"/>
            <w:vMerge/>
          </w:tcPr>
          <w:p w:rsidR="00E17D71" w:rsidRDefault="00E17D71">
            <w:pPr>
              <w:widowControl w:val="0"/>
              <w:pBdr>
                <w:top w:val="nil"/>
                <w:left w:val="nil"/>
                <w:bottom w:val="nil"/>
                <w:right w:val="nil"/>
                <w:between w:val="nil"/>
              </w:pBdr>
              <w:spacing w:line="276" w:lineRule="auto"/>
              <w:rPr>
                <w:color w:val="000000"/>
              </w:rPr>
            </w:pPr>
          </w:p>
        </w:tc>
        <w:tc>
          <w:tcPr>
            <w:tcW w:w="4650" w:type="dxa"/>
          </w:tcPr>
          <w:p w:rsidR="00E17D71" w:rsidRDefault="00746738">
            <w:pPr>
              <w:numPr>
                <w:ilvl w:val="0"/>
                <w:numId w:val="5"/>
              </w:numPr>
              <w:pBdr>
                <w:top w:val="nil"/>
                <w:left w:val="nil"/>
                <w:bottom w:val="nil"/>
                <w:right w:val="nil"/>
                <w:between w:val="nil"/>
              </w:pBdr>
              <w:spacing w:line="259" w:lineRule="auto"/>
              <w:rPr>
                <w:color w:val="000000"/>
                <w:sz w:val="20"/>
                <w:szCs w:val="20"/>
              </w:rPr>
            </w:pPr>
            <w:r>
              <w:rPr>
                <w:color w:val="000000"/>
                <w:sz w:val="20"/>
                <w:szCs w:val="20"/>
              </w:rPr>
              <w:t>Draw or paint a picture of a river s</w:t>
            </w:r>
            <w:r>
              <w:rPr>
                <w:color w:val="000000"/>
                <w:sz w:val="20"/>
                <w:szCs w:val="20"/>
              </w:rPr>
              <w:t>cene. You could use water colours or any medium you choose.</w:t>
            </w:r>
          </w:p>
          <w:p w:rsidR="00E17D71" w:rsidRDefault="00E17D71">
            <w:pPr>
              <w:pBdr>
                <w:top w:val="nil"/>
                <w:left w:val="nil"/>
                <w:bottom w:val="nil"/>
                <w:right w:val="nil"/>
                <w:between w:val="nil"/>
              </w:pBdr>
              <w:spacing w:line="259" w:lineRule="auto"/>
              <w:ind w:left="720"/>
              <w:rPr>
                <w:sz w:val="20"/>
                <w:szCs w:val="20"/>
              </w:rPr>
            </w:pPr>
          </w:p>
          <w:p w:rsidR="00E17D71" w:rsidRDefault="00746738">
            <w:pPr>
              <w:numPr>
                <w:ilvl w:val="0"/>
                <w:numId w:val="5"/>
              </w:numPr>
              <w:pBdr>
                <w:top w:val="nil"/>
                <w:left w:val="nil"/>
                <w:bottom w:val="nil"/>
                <w:right w:val="nil"/>
                <w:between w:val="nil"/>
              </w:pBdr>
              <w:spacing w:after="160" w:line="259" w:lineRule="auto"/>
              <w:rPr>
                <w:color w:val="000000"/>
                <w:sz w:val="20"/>
                <w:szCs w:val="20"/>
              </w:rPr>
            </w:pPr>
            <w:r>
              <w:rPr>
                <w:color w:val="000000"/>
                <w:sz w:val="20"/>
                <w:szCs w:val="20"/>
              </w:rPr>
              <w:t xml:space="preserve">Using the tune of a well-known song of </w:t>
            </w:r>
            <w:proofErr w:type="gramStart"/>
            <w:r>
              <w:rPr>
                <w:color w:val="000000"/>
                <w:sz w:val="20"/>
                <w:szCs w:val="20"/>
              </w:rPr>
              <w:t>your</w:t>
            </w:r>
            <w:r>
              <w:rPr>
                <w:sz w:val="20"/>
                <w:szCs w:val="20"/>
              </w:rPr>
              <w:t xml:space="preserve">  choice</w:t>
            </w:r>
            <w:proofErr w:type="gramEnd"/>
            <w:r>
              <w:rPr>
                <w:sz w:val="20"/>
                <w:szCs w:val="20"/>
              </w:rPr>
              <w:t xml:space="preserve"> make up your own river song.</w:t>
            </w:r>
          </w:p>
        </w:tc>
      </w:tr>
    </w:tbl>
    <w:p w:rsidR="00E17D71" w:rsidRDefault="00E17D71"/>
    <w:sectPr w:rsidR="00E17D71">
      <w:pgSz w:w="16838" w:h="11906" w:orient="landscape"/>
      <w:pgMar w:top="450" w:right="1440" w:bottom="30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98753A"/>
    <w:multiLevelType w:val="multilevel"/>
    <w:tmpl w:val="09684E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CC14A72"/>
    <w:multiLevelType w:val="multilevel"/>
    <w:tmpl w:val="5DD88B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2A07EDF"/>
    <w:multiLevelType w:val="multilevel"/>
    <w:tmpl w:val="2A4E43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B510B18"/>
    <w:multiLevelType w:val="multilevel"/>
    <w:tmpl w:val="B26665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4F00A47"/>
    <w:multiLevelType w:val="multilevel"/>
    <w:tmpl w:val="D8DAAA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66F099F"/>
    <w:multiLevelType w:val="multilevel"/>
    <w:tmpl w:val="77A2FC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1"/>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D71"/>
    <w:rsid w:val="00746738"/>
    <w:rsid w:val="00E17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45569A-1A42-4371-92BB-5744331E6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091B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1B5F"/>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XW2rbxghex7lAzbK7R5kNdlaZZw==">AMUW2mUzBakOgOh4PW+Bs9ZnvvUwYHXnpvHMrCR/Ak+I9+kJSa8bcNBmKdDR3bRgtvy8iiAn6NRHHPdltUWOwdZJ+G68OKz1zid3HPVVEw6qHBNVbdZpezc=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394</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Lorna Marie</dc:creator>
  <cp:lastModifiedBy>Lorna Catherall</cp:lastModifiedBy>
  <cp:revision>2</cp:revision>
  <dcterms:created xsi:type="dcterms:W3CDTF">2023-04-19T10:50:00Z</dcterms:created>
  <dcterms:modified xsi:type="dcterms:W3CDTF">2023-04-19T10:50:00Z</dcterms:modified>
</cp:coreProperties>
</file>